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21" w:rsidRPr="00F73616" w:rsidRDefault="00E16B21" w:rsidP="00922F6A">
      <w:pPr>
        <w:spacing w:after="0" w:line="240" w:lineRule="auto"/>
        <w:rPr>
          <w:rFonts w:ascii="Times New Roman" w:hAnsi="Times New Roman"/>
          <w:sz w:val="24"/>
          <w:szCs w:val="24"/>
        </w:rPr>
      </w:pPr>
      <w:r w:rsidRPr="00F73616">
        <w:rPr>
          <w:rFonts w:ascii="Times New Roman" w:hAnsi="Times New Roman"/>
          <w:sz w:val="24"/>
          <w:szCs w:val="24"/>
        </w:rPr>
        <w:t>РЕПУБЛИКА СРБИЈА</w:t>
      </w:r>
    </w:p>
    <w:p w:rsidR="00E16B21" w:rsidRPr="00F73616" w:rsidRDefault="00E16B21" w:rsidP="00922F6A">
      <w:pPr>
        <w:spacing w:after="0" w:line="240" w:lineRule="auto"/>
        <w:rPr>
          <w:rFonts w:ascii="Times New Roman" w:hAnsi="Times New Roman"/>
          <w:sz w:val="24"/>
          <w:szCs w:val="24"/>
        </w:rPr>
      </w:pPr>
      <w:r w:rsidRPr="00F73616">
        <w:rPr>
          <w:rFonts w:ascii="Times New Roman" w:hAnsi="Times New Roman"/>
          <w:sz w:val="24"/>
          <w:szCs w:val="24"/>
        </w:rPr>
        <w:t xml:space="preserve">НАРОДНА СКУПШТИНА    </w:t>
      </w:r>
    </w:p>
    <w:p w:rsidR="00E16B21" w:rsidRPr="00F73616" w:rsidRDefault="00E16B21" w:rsidP="00922F6A">
      <w:pPr>
        <w:spacing w:after="0" w:line="240" w:lineRule="auto"/>
        <w:rPr>
          <w:rFonts w:ascii="Times New Roman" w:hAnsi="Times New Roman"/>
          <w:sz w:val="24"/>
          <w:szCs w:val="24"/>
        </w:rPr>
      </w:pPr>
      <w:r w:rsidRPr="00F73616">
        <w:rPr>
          <w:rFonts w:ascii="Times New Roman" w:hAnsi="Times New Roman"/>
          <w:sz w:val="24"/>
          <w:szCs w:val="24"/>
        </w:rPr>
        <w:t xml:space="preserve">Одбор за финансије, републички буџет </w:t>
      </w:r>
    </w:p>
    <w:p w:rsidR="00E16B21" w:rsidRPr="00F73616" w:rsidRDefault="00E16B21" w:rsidP="00922F6A">
      <w:pPr>
        <w:spacing w:after="0" w:line="240" w:lineRule="auto"/>
        <w:rPr>
          <w:rFonts w:ascii="Times New Roman" w:hAnsi="Times New Roman"/>
          <w:sz w:val="24"/>
          <w:szCs w:val="24"/>
        </w:rPr>
      </w:pPr>
      <w:r w:rsidRPr="00F73616">
        <w:rPr>
          <w:rFonts w:ascii="Times New Roman" w:hAnsi="Times New Roman"/>
          <w:sz w:val="24"/>
          <w:szCs w:val="24"/>
        </w:rPr>
        <w:t>и контролу трошења јавних средстава</w:t>
      </w:r>
    </w:p>
    <w:p w:rsidR="00E16B21" w:rsidRPr="00F73616" w:rsidRDefault="00E16B21" w:rsidP="00922F6A">
      <w:pPr>
        <w:spacing w:after="0" w:line="240" w:lineRule="auto"/>
        <w:rPr>
          <w:rFonts w:ascii="Times New Roman" w:hAnsi="Times New Roman"/>
          <w:sz w:val="24"/>
          <w:szCs w:val="24"/>
          <w:lang w:val="ru-RU"/>
        </w:rPr>
      </w:pPr>
      <w:r w:rsidRPr="00F73616">
        <w:rPr>
          <w:rFonts w:ascii="Times New Roman" w:hAnsi="Times New Roman"/>
          <w:sz w:val="24"/>
          <w:szCs w:val="24"/>
        </w:rPr>
        <w:t>11 број</w:t>
      </w:r>
      <w:r w:rsidRPr="00F73616">
        <w:rPr>
          <w:rFonts w:ascii="Times New Roman" w:hAnsi="Times New Roman"/>
          <w:sz w:val="24"/>
          <w:szCs w:val="24"/>
          <w:lang w:val="ru-RU"/>
        </w:rPr>
        <w:t xml:space="preserve"> 011-547/15</w:t>
      </w:r>
    </w:p>
    <w:p w:rsidR="00E16B21" w:rsidRPr="00F73616" w:rsidRDefault="00E16B21" w:rsidP="00922F6A">
      <w:pPr>
        <w:spacing w:after="0" w:line="240" w:lineRule="auto"/>
        <w:rPr>
          <w:rFonts w:ascii="Times New Roman" w:hAnsi="Times New Roman"/>
          <w:sz w:val="24"/>
          <w:szCs w:val="24"/>
        </w:rPr>
      </w:pPr>
      <w:r w:rsidRPr="00F73616">
        <w:rPr>
          <w:rFonts w:ascii="Times New Roman" w:hAnsi="Times New Roman"/>
          <w:sz w:val="24"/>
          <w:szCs w:val="24"/>
        </w:rPr>
        <w:t>9. април 2015. године</w:t>
      </w:r>
    </w:p>
    <w:p w:rsidR="00E16B21" w:rsidRPr="00F73616" w:rsidRDefault="00E16B21" w:rsidP="00922F6A">
      <w:pPr>
        <w:spacing w:after="0" w:line="240" w:lineRule="auto"/>
        <w:rPr>
          <w:rFonts w:ascii="Times New Roman" w:hAnsi="Times New Roman"/>
          <w:sz w:val="24"/>
          <w:szCs w:val="24"/>
        </w:rPr>
      </w:pPr>
      <w:r w:rsidRPr="00F73616">
        <w:rPr>
          <w:rFonts w:ascii="Times New Roman" w:hAnsi="Times New Roman"/>
          <w:sz w:val="24"/>
          <w:szCs w:val="24"/>
        </w:rPr>
        <w:t xml:space="preserve">Б е о г р а д       </w:t>
      </w:r>
    </w:p>
    <w:p w:rsidR="00E16B21" w:rsidRPr="00F73616" w:rsidRDefault="00E16B21" w:rsidP="00922F6A">
      <w:pPr>
        <w:spacing w:line="240" w:lineRule="auto"/>
        <w:rPr>
          <w:rFonts w:ascii="Times New Roman" w:hAnsi="Times New Roman"/>
          <w:sz w:val="24"/>
          <w:szCs w:val="24"/>
        </w:rPr>
      </w:pPr>
    </w:p>
    <w:p w:rsidR="00E16B21" w:rsidRPr="00F73616" w:rsidRDefault="00E16B21" w:rsidP="00922F6A">
      <w:pPr>
        <w:spacing w:line="240" w:lineRule="auto"/>
        <w:rPr>
          <w:rFonts w:ascii="Times New Roman" w:hAnsi="Times New Roman"/>
          <w:sz w:val="24"/>
          <w:szCs w:val="24"/>
        </w:rPr>
      </w:pPr>
    </w:p>
    <w:p w:rsidR="00E16B21" w:rsidRPr="00F73616" w:rsidRDefault="00E16B21" w:rsidP="00922F6A">
      <w:pPr>
        <w:spacing w:line="240" w:lineRule="auto"/>
        <w:jc w:val="center"/>
        <w:rPr>
          <w:rFonts w:ascii="Times New Roman" w:hAnsi="Times New Roman"/>
          <w:sz w:val="24"/>
          <w:szCs w:val="24"/>
        </w:rPr>
      </w:pPr>
      <w:r w:rsidRPr="00F73616">
        <w:rPr>
          <w:rFonts w:ascii="Times New Roman" w:hAnsi="Times New Roman"/>
          <w:sz w:val="24"/>
          <w:szCs w:val="24"/>
        </w:rPr>
        <w:t>НАРОДНА СКУПШТИНА</w:t>
      </w:r>
    </w:p>
    <w:p w:rsidR="00E16B21" w:rsidRPr="00F73616" w:rsidRDefault="00E16B21" w:rsidP="00922F6A">
      <w:pPr>
        <w:spacing w:line="240" w:lineRule="auto"/>
        <w:jc w:val="both"/>
        <w:rPr>
          <w:rFonts w:ascii="Times New Roman" w:hAnsi="Times New Roman"/>
          <w:sz w:val="24"/>
          <w:szCs w:val="24"/>
        </w:rPr>
      </w:pPr>
    </w:p>
    <w:p w:rsidR="00E16B21" w:rsidRPr="00F73616" w:rsidRDefault="00E16B21" w:rsidP="00922F6A">
      <w:pPr>
        <w:spacing w:line="240" w:lineRule="auto"/>
        <w:jc w:val="both"/>
        <w:rPr>
          <w:rFonts w:ascii="Times New Roman" w:hAnsi="Times New Roman"/>
          <w:sz w:val="24"/>
          <w:szCs w:val="24"/>
        </w:rPr>
      </w:pPr>
      <w:r w:rsidRPr="00F73616">
        <w:rPr>
          <w:rFonts w:ascii="Times New Roman" w:hAnsi="Times New Roman"/>
          <w:sz w:val="24"/>
          <w:szCs w:val="24"/>
        </w:rPr>
        <w:t xml:space="preserve"> </w:t>
      </w:r>
      <w:r w:rsidRPr="00F73616">
        <w:rPr>
          <w:rFonts w:ascii="Times New Roman" w:hAnsi="Times New Roman"/>
          <w:sz w:val="24"/>
          <w:szCs w:val="24"/>
          <w:lang w:val="ru-RU"/>
        </w:rPr>
        <w:tab/>
      </w:r>
      <w:r w:rsidRPr="00F73616">
        <w:rPr>
          <w:rFonts w:ascii="Times New Roman" w:hAnsi="Times New Roman"/>
          <w:sz w:val="24"/>
          <w:szCs w:val="24"/>
        </w:rPr>
        <w:t>Одбор за финансије, републички буџет и контролу трошења јавних средстава, на седници одржаној 9. априла 2015. године</w:t>
      </w:r>
      <w:r w:rsidRPr="00F73616">
        <w:rPr>
          <w:rFonts w:ascii="Times New Roman" w:hAnsi="Times New Roman"/>
          <w:sz w:val="24"/>
          <w:szCs w:val="24"/>
          <w:lang w:val="ru-RU"/>
        </w:rPr>
        <w:t xml:space="preserve">, размотрио је </w:t>
      </w:r>
      <w:r w:rsidRPr="00F73616">
        <w:rPr>
          <w:rFonts w:ascii="Times New Roman" w:hAnsi="Times New Roman"/>
          <w:sz w:val="24"/>
          <w:szCs w:val="24"/>
        </w:rPr>
        <w:t>ПРЕДЛОГ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w:t>
      </w:r>
      <w:r w:rsidRPr="00F73616">
        <w:rPr>
          <w:rFonts w:ascii="Times New Roman" w:hAnsi="Times New Roman"/>
          <w:bCs/>
          <w:sz w:val="24"/>
          <w:szCs w:val="24"/>
          <w:lang w:val="sr-Cyrl-CS"/>
        </w:rPr>
        <w:t xml:space="preserve">, </w:t>
      </w:r>
      <w:r w:rsidRPr="00F73616">
        <w:rPr>
          <w:rFonts w:ascii="Times New Roman" w:hAnsi="Times New Roman"/>
          <w:bCs/>
          <w:sz w:val="24"/>
          <w:szCs w:val="24"/>
        </w:rPr>
        <w:t>који је поднела Влада</w:t>
      </w:r>
      <w:r w:rsidRPr="00F73616">
        <w:rPr>
          <w:rFonts w:ascii="Times New Roman" w:hAnsi="Times New Roman"/>
          <w:sz w:val="24"/>
          <w:szCs w:val="24"/>
          <w:lang w:val="ru-RU"/>
        </w:rPr>
        <w:t>.</w:t>
      </w:r>
    </w:p>
    <w:p w:rsidR="00E16B21" w:rsidRPr="00F73616" w:rsidRDefault="00E16B21" w:rsidP="00922F6A">
      <w:pPr>
        <w:spacing w:line="240" w:lineRule="auto"/>
        <w:ind w:firstLine="720"/>
        <w:jc w:val="both"/>
        <w:rPr>
          <w:rFonts w:ascii="Times New Roman" w:hAnsi="Times New Roman"/>
          <w:sz w:val="24"/>
          <w:szCs w:val="24"/>
        </w:rPr>
      </w:pPr>
      <w:r w:rsidRPr="00F73616">
        <w:rPr>
          <w:rFonts w:ascii="Times New Roman" w:hAnsi="Times New Roman"/>
          <w:sz w:val="24"/>
          <w:szCs w:val="24"/>
        </w:rPr>
        <w:t>На основу члана 156. став 3. Пословника Народне Скупштине, Одбор за финансије, републички буџет  и контролу трошења јавних средстава подноси</w:t>
      </w:r>
    </w:p>
    <w:p w:rsidR="00E16B21" w:rsidRPr="00F73616" w:rsidRDefault="00E16B21" w:rsidP="00922F6A">
      <w:pPr>
        <w:spacing w:line="240" w:lineRule="auto"/>
        <w:ind w:firstLine="720"/>
        <w:jc w:val="both"/>
        <w:rPr>
          <w:rFonts w:ascii="Times New Roman" w:hAnsi="Times New Roman"/>
          <w:sz w:val="24"/>
          <w:szCs w:val="24"/>
        </w:rPr>
      </w:pPr>
    </w:p>
    <w:p w:rsidR="00E16B21" w:rsidRDefault="00E16B21" w:rsidP="00922F6A">
      <w:pPr>
        <w:spacing w:line="240" w:lineRule="auto"/>
        <w:jc w:val="center"/>
        <w:rPr>
          <w:rFonts w:ascii="Times New Roman" w:hAnsi="Times New Roman"/>
          <w:sz w:val="24"/>
          <w:szCs w:val="24"/>
        </w:rPr>
      </w:pPr>
      <w:r w:rsidRPr="00F73616">
        <w:rPr>
          <w:rFonts w:ascii="Times New Roman" w:hAnsi="Times New Roman"/>
          <w:sz w:val="24"/>
          <w:szCs w:val="24"/>
        </w:rPr>
        <w:t>И З В Е Ш Т А Ј</w:t>
      </w:r>
    </w:p>
    <w:p w:rsidR="00E16B21" w:rsidRPr="00FD4F06" w:rsidRDefault="00E16B21" w:rsidP="00FD4F06">
      <w:pPr>
        <w:spacing w:after="0" w:line="240" w:lineRule="auto"/>
        <w:jc w:val="center"/>
        <w:rPr>
          <w:rFonts w:ascii="Times New Roman" w:hAnsi="Times New Roman"/>
          <w:sz w:val="24"/>
          <w:szCs w:val="24"/>
        </w:rPr>
      </w:pPr>
    </w:p>
    <w:p w:rsidR="00E16B21" w:rsidRDefault="00E16B21" w:rsidP="00C65F0A">
      <w:pPr>
        <w:spacing w:line="240" w:lineRule="auto"/>
        <w:jc w:val="center"/>
        <w:rPr>
          <w:rFonts w:ascii="Times New Roman" w:hAnsi="Times New Roman"/>
          <w:sz w:val="24"/>
          <w:szCs w:val="24"/>
        </w:rPr>
      </w:pPr>
      <w:r w:rsidRPr="00F73616">
        <w:rPr>
          <w:rFonts w:ascii="Times New Roman" w:hAnsi="Times New Roman"/>
          <w:sz w:val="24"/>
          <w:szCs w:val="24"/>
        </w:rPr>
        <w:t>I</w:t>
      </w:r>
    </w:p>
    <w:p w:rsidR="00E16B21" w:rsidRPr="00FD4F06" w:rsidRDefault="00E16B21" w:rsidP="00FD4F06">
      <w:pPr>
        <w:spacing w:after="0" w:line="240" w:lineRule="auto"/>
        <w:jc w:val="center"/>
        <w:rPr>
          <w:rFonts w:ascii="Times New Roman" w:hAnsi="Times New Roman"/>
          <w:sz w:val="24"/>
          <w:szCs w:val="24"/>
        </w:rPr>
      </w:pPr>
    </w:p>
    <w:p w:rsidR="00E16B21" w:rsidRPr="00F73616" w:rsidRDefault="00E16B21" w:rsidP="00922F6A">
      <w:pPr>
        <w:spacing w:line="240" w:lineRule="auto"/>
        <w:ind w:firstLine="720"/>
        <w:jc w:val="both"/>
        <w:rPr>
          <w:rFonts w:ascii="Times New Roman" w:hAnsi="Times New Roman"/>
          <w:sz w:val="24"/>
          <w:szCs w:val="24"/>
        </w:rPr>
      </w:pPr>
      <w:r w:rsidRPr="00F73616">
        <w:rPr>
          <w:rFonts w:ascii="Times New Roman" w:hAnsi="Times New Roman"/>
          <w:sz w:val="24"/>
          <w:szCs w:val="24"/>
        </w:rPr>
        <w:t>Одбор је, у складу са чланом 164. став 1. Пословника Народне скупштине, размотрио амандмане поднете на Предлог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w:t>
      </w:r>
      <w:r w:rsidRPr="00F73616">
        <w:rPr>
          <w:rFonts w:ascii="Times New Roman" w:hAnsi="Times New Roman"/>
          <w:sz w:val="24"/>
          <w:szCs w:val="24"/>
          <w:lang w:val="ru-RU"/>
        </w:rPr>
        <w:t>.</w:t>
      </w:r>
    </w:p>
    <w:p w:rsidR="00E16B21" w:rsidRDefault="00E16B21" w:rsidP="00F73616">
      <w:pPr>
        <w:widowControl w:val="0"/>
        <w:tabs>
          <w:tab w:val="left" w:pos="0"/>
        </w:tabs>
        <w:autoSpaceDE w:val="0"/>
        <w:autoSpaceDN w:val="0"/>
        <w:adjustRightInd w:val="0"/>
        <w:spacing w:after="0"/>
        <w:jc w:val="both"/>
        <w:rPr>
          <w:rFonts w:ascii="Times New Roman" w:hAnsi="Times New Roman"/>
          <w:sz w:val="24"/>
          <w:szCs w:val="24"/>
        </w:rPr>
      </w:pPr>
      <w:r w:rsidRPr="00F73616">
        <w:rPr>
          <w:rFonts w:ascii="Times New Roman" w:hAnsi="Times New Roman"/>
          <w:sz w:val="24"/>
          <w:szCs w:val="24"/>
        </w:rPr>
        <w:tab/>
      </w:r>
      <w:r w:rsidRPr="00F73616">
        <w:rPr>
          <w:rFonts w:ascii="Times New Roman" w:hAnsi="Times New Roman"/>
          <w:sz w:val="24"/>
          <w:szCs w:val="24"/>
          <w:lang w:val="sr-Cyrl-CS"/>
        </w:rPr>
        <w:t xml:space="preserve">Одбор је одлучио да предложи Народној скупштини да </w:t>
      </w:r>
      <w:r w:rsidRPr="00F73616">
        <w:rPr>
          <w:rFonts w:ascii="Times New Roman" w:hAnsi="Times New Roman"/>
          <w:b/>
          <w:sz w:val="24"/>
          <w:szCs w:val="24"/>
          <w:lang w:val="sr-Cyrl-CS"/>
        </w:rPr>
        <w:t>прихвати</w:t>
      </w:r>
      <w:r w:rsidRPr="00F73616">
        <w:rPr>
          <w:rFonts w:ascii="Times New Roman" w:hAnsi="Times New Roman"/>
          <w:sz w:val="24"/>
          <w:szCs w:val="24"/>
          <w:lang w:val="sr-Cyrl-CS"/>
        </w:rPr>
        <w:t xml:space="preserve"> следеће амандмане:</w:t>
      </w:r>
    </w:p>
    <w:p w:rsidR="00E16B21" w:rsidRPr="00F73616" w:rsidRDefault="00E16B21" w:rsidP="007121A0">
      <w:pPr>
        <w:spacing w:after="0"/>
        <w:ind w:firstLine="709"/>
        <w:jc w:val="both"/>
        <w:rPr>
          <w:rFonts w:ascii="Times New Roman" w:hAnsi="Times New Roman"/>
          <w:sz w:val="24"/>
          <w:szCs w:val="24"/>
        </w:rPr>
      </w:pPr>
      <w:r w:rsidRPr="00F73616">
        <w:rPr>
          <w:rFonts w:ascii="Times New Roman" w:hAnsi="Times New Roman"/>
          <w:sz w:val="24"/>
          <w:szCs w:val="24"/>
        </w:rPr>
        <w:t>-  на назив Предлога закона, који је поднео народни посланик Александар Сенић;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xml:space="preserve">- на члан 7,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 </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16, који је поднела народни посланик Катарина Ракић.</w:t>
      </w:r>
    </w:p>
    <w:p w:rsidR="00E16B21" w:rsidRPr="00F73616" w:rsidRDefault="00E16B21" w:rsidP="00156652">
      <w:pPr>
        <w:spacing w:after="0"/>
        <w:ind w:firstLine="709"/>
        <w:jc w:val="both"/>
        <w:rPr>
          <w:rFonts w:ascii="Times New Roman" w:hAnsi="Times New Roman"/>
          <w:sz w:val="24"/>
          <w:szCs w:val="24"/>
        </w:rPr>
      </w:pPr>
    </w:p>
    <w:p w:rsidR="00E16B21" w:rsidRDefault="00E16B21" w:rsidP="00F73616">
      <w:pPr>
        <w:widowControl w:val="0"/>
        <w:tabs>
          <w:tab w:val="left" w:pos="0"/>
        </w:tabs>
        <w:autoSpaceDE w:val="0"/>
        <w:autoSpaceDN w:val="0"/>
        <w:adjustRightInd w:val="0"/>
        <w:spacing w:after="0"/>
        <w:jc w:val="both"/>
        <w:rPr>
          <w:rFonts w:ascii="Times New Roman" w:hAnsi="Times New Roman"/>
          <w:sz w:val="24"/>
          <w:szCs w:val="24"/>
        </w:rPr>
      </w:pPr>
      <w:r w:rsidRPr="00F73616">
        <w:rPr>
          <w:rFonts w:ascii="Times New Roman" w:hAnsi="Times New Roman"/>
          <w:sz w:val="24"/>
          <w:szCs w:val="24"/>
          <w:lang w:val="sr-Cyrl-CS"/>
        </w:rPr>
        <w:tab/>
      </w:r>
    </w:p>
    <w:p w:rsidR="00E16B21" w:rsidRDefault="00E16B21" w:rsidP="00F73616">
      <w:pPr>
        <w:widowControl w:val="0"/>
        <w:tabs>
          <w:tab w:val="left" w:pos="0"/>
        </w:tabs>
        <w:autoSpaceDE w:val="0"/>
        <w:autoSpaceDN w:val="0"/>
        <w:adjustRightInd w:val="0"/>
        <w:spacing w:after="0"/>
        <w:jc w:val="both"/>
        <w:rPr>
          <w:rFonts w:ascii="Times New Roman" w:hAnsi="Times New Roman"/>
          <w:sz w:val="24"/>
          <w:szCs w:val="24"/>
        </w:rPr>
      </w:pPr>
    </w:p>
    <w:p w:rsidR="00E16B21" w:rsidRPr="00F73616" w:rsidRDefault="00E16B21" w:rsidP="00F73616">
      <w:pPr>
        <w:widowControl w:val="0"/>
        <w:tabs>
          <w:tab w:val="left" w:pos="0"/>
        </w:tabs>
        <w:autoSpaceDE w:val="0"/>
        <w:autoSpaceDN w:val="0"/>
        <w:adjustRightInd w:val="0"/>
        <w:spacing w:after="0"/>
        <w:jc w:val="both"/>
        <w:rPr>
          <w:rFonts w:ascii="Times New Roman" w:hAnsi="Times New Roman"/>
          <w:sz w:val="24"/>
          <w:szCs w:val="24"/>
          <w:lang w:val="sr-Cyrl-CS"/>
        </w:rPr>
      </w:pPr>
      <w:r>
        <w:rPr>
          <w:rFonts w:ascii="Times New Roman" w:hAnsi="Times New Roman"/>
          <w:sz w:val="24"/>
          <w:szCs w:val="24"/>
        </w:rPr>
        <w:lastRenderedPageBreak/>
        <w:tab/>
      </w:r>
      <w:r w:rsidRPr="00F73616">
        <w:rPr>
          <w:rFonts w:ascii="Times New Roman" w:hAnsi="Times New Roman"/>
          <w:sz w:val="24"/>
          <w:szCs w:val="24"/>
          <w:lang w:val="sr-Cyrl-CS"/>
        </w:rPr>
        <w:t xml:space="preserve">Одбор је одлучио да предложи Народној скупштини да </w:t>
      </w:r>
      <w:r w:rsidRPr="00F73616">
        <w:rPr>
          <w:rFonts w:ascii="Times New Roman" w:hAnsi="Times New Roman"/>
          <w:b/>
          <w:sz w:val="24"/>
          <w:szCs w:val="24"/>
          <w:lang w:val="sr-Cyrl-CS"/>
        </w:rPr>
        <w:t>одбије</w:t>
      </w:r>
      <w:r w:rsidRPr="00F73616">
        <w:rPr>
          <w:rFonts w:ascii="Times New Roman" w:hAnsi="Times New Roman"/>
          <w:sz w:val="24"/>
          <w:szCs w:val="24"/>
          <w:lang w:val="sr-Cyrl-CS"/>
        </w:rPr>
        <w:t xml:space="preserve"> следеће амандмане:</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назив Предлога закона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 који је поднео народни посланик Александар Сенић;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2,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2,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амандман којим се после члана 2, додаје нови члан 2а,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3,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3,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xml:space="preserve">- на члан 4,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w:t>
      </w:r>
      <w:r w:rsidRPr="00F73616">
        <w:rPr>
          <w:rFonts w:ascii="Times New Roman" w:hAnsi="Times New Roman"/>
          <w:sz w:val="24"/>
          <w:szCs w:val="24"/>
        </w:rPr>
        <w:lastRenderedPageBreak/>
        <w:t>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4,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5, који су у истоветном тексту поднели народни посланик Зоран Живковић, народни посланик Владимир Павићевић,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и заједно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6, који су у истоветном тексту поднели народни посланик Зоран Живковић, народни посланик Владимир Павићевић,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и заједно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7,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8,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8,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xml:space="preserve">- на члан 9,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w:t>
      </w:r>
      <w:r w:rsidRPr="00F73616">
        <w:rPr>
          <w:rFonts w:ascii="Times New Roman" w:hAnsi="Times New Roman"/>
          <w:sz w:val="24"/>
          <w:szCs w:val="24"/>
        </w:rPr>
        <w:lastRenderedPageBreak/>
        <w:t>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9,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10,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10,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11,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11, који је поднела народни посланик Олгица Батић;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11,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12, који су у истоветном тексту поднели народни посланик Зоран Живковић, народни посланик Владимир Павићевић,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и заједно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13,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xml:space="preserve">- на члан 13, који су заједно поднели народни посланици Марко Ђуришић, проф др Јанко Веселиновић, Снежана Маловић, проф. др Нинослав Стојадиновић, Биљана </w:t>
      </w:r>
      <w:r w:rsidRPr="00F73616">
        <w:rPr>
          <w:rFonts w:ascii="Times New Roman" w:hAnsi="Times New Roman"/>
          <w:sz w:val="24"/>
          <w:szCs w:val="24"/>
        </w:rPr>
        <w:lastRenderedPageBreak/>
        <w:t>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14,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15,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16,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16,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амандман којим се после члана 16, додаје нови члан 17, који су заједно поднели народни посланици Ненад Чанак, Бојан Костреш, Олена Папуга, Нада Лазић, Ђорђе Стојшић и Дејан Чапо;</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амандман којим се после члана 16, додаје нови члан 16а,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17,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E16B21" w:rsidRPr="00F73616" w:rsidRDefault="00E16B21" w:rsidP="00F73616">
      <w:pPr>
        <w:spacing w:after="0"/>
        <w:ind w:firstLine="709"/>
        <w:jc w:val="both"/>
        <w:rPr>
          <w:rFonts w:ascii="Times New Roman" w:hAnsi="Times New Roman"/>
          <w:sz w:val="24"/>
          <w:szCs w:val="24"/>
        </w:rPr>
      </w:pPr>
      <w:r w:rsidRPr="00F73616">
        <w:rPr>
          <w:rFonts w:ascii="Times New Roman" w:hAnsi="Times New Roman"/>
          <w:sz w:val="24"/>
          <w:szCs w:val="24"/>
        </w:rPr>
        <w:t>- на члан 17,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E16B21" w:rsidRPr="00F73616" w:rsidRDefault="00E16B21" w:rsidP="00F73616">
      <w:pPr>
        <w:spacing w:after="0"/>
        <w:ind w:firstLine="709"/>
        <w:jc w:val="both"/>
        <w:rPr>
          <w:rFonts w:ascii="Times New Roman" w:hAnsi="Times New Roman"/>
          <w:sz w:val="24"/>
          <w:szCs w:val="24"/>
        </w:rPr>
      </w:pPr>
    </w:p>
    <w:p w:rsidR="00E16B21" w:rsidRPr="00F73616" w:rsidRDefault="00E16B21" w:rsidP="00F73616">
      <w:pPr>
        <w:spacing w:after="0"/>
        <w:ind w:firstLine="709"/>
        <w:jc w:val="both"/>
        <w:rPr>
          <w:rFonts w:ascii="Times New Roman" w:hAnsi="Times New Roman"/>
          <w:sz w:val="24"/>
          <w:szCs w:val="24"/>
        </w:rPr>
      </w:pPr>
    </w:p>
    <w:p w:rsidR="00E16B21" w:rsidRPr="00F73616" w:rsidRDefault="00E16B21" w:rsidP="004D7ADF">
      <w:pPr>
        <w:widowControl w:val="0"/>
        <w:tabs>
          <w:tab w:val="left" w:pos="0"/>
        </w:tabs>
        <w:autoSpaceDE w:val="0"/>
        <w:autoSpaceDN w:val="0"/>
        <w:adjustRightInd w:val="0"/>
        <w:jc w:val="both"/>
        <w:rPr>
          <w:rFonts w:ascii="Times New Roman" w:hAnsi="Times New Roman"/>
          <w:sz w:val="24"/>
          <w:szCs w:val="24"/>
        </w:rPr>
      </w:pPr>
    </w:p>
    <w:p w:rsidR="00E16B21" w:rsidRDefault="00E16B21" w:rsidP="00C65F0A">
      <w:pPr>
        <w:jc w:val="center"/>
        <w:rPr>
          <w:rFonts w:ascii="Times New Roman" w:hAnsi="Times New Roman"/>
          <w:sz w:val="24"/>
          <w:szCs w:val="24"/>
        </w:rPr>
      </w:pPr>
      <w:r w:rsidRPr="00F73616">
        <w:rPr>
          <w:rFonts w:ascii="Times New Roman" w:hAnsi="Times New Roman"/>
          <w:sz w:val="24"/>
          <w:szCs w:val="24"/>
        </w:rPr>
        <w:lastRenderedPageBreak/>
        <w:t>II</w:t>
      </w:r>
    </w:p>
    <w:p w:rsidR="00E16B21" w:rsidRPr="00FD4F06" w:rsidRDefault="00E16B21" w:rsidP="00FD4F06">
      <w:pPr>
        <w:spacing w:after="0"/>
        <w:jc w:val="center"/>
        <w:rPr>
          <w:rFonts w:ascii="Times New Roman" w:hAnsi="Times New Roman"/>
          <w:sz w:val="24"/>
          <w:szCs w:val="24"/>
        </w:rPr>
      </w:pPr>
    </w:p>
    <w:p w:rsidR="00E16B21" w:rsidRPr="00F73616" w:rsidRDefault="00E16B21" w:rsidP="00C65F0A">
      <w:pPr>
        <w:jc w:val="both"/>
        <w:rPr>
          <w:rFonts w:ascii="Times New Roman" w:hAnsi="Times New Roman"/>
          <w:sz w:val="24"/>
          <w:szCs w:val="24"/>
        </w:rPr>
      </w:pPr>
      <w:r w:rsidRPr="00F73616">
        <w:tab/>
      </w:r>
      <w:r w:rsidRPr="00F73616">
        <w:rPr>
          <w:rFonts w:ascii="Times New Roman" w:hAnsi="Times New Roman"/>
          <w:sz w:val="24"/>
          <w:szCs w:val="24"/>
        </w:rPr>
        <w:t>Одбор је, у складу са чланом 157. став 6. Пословника Народне скупштине, поднео амандман</w:t>
      </w:r>
      <w:r>
        <w:rPr>
          <w:rFonts w:ascii="Times New Roman" w:hAnsi="Times New Roman"/>
          <w:sz w:val="24"/>
          <w:szCs w:val="24"/>
        </w:rPr>
        <w:t xml:space="preserve"> на члан 1. Предлога закона, амандман</w:t>
      </w:r>
      <w:r w:rsidRPr="00F73616">
        <w:rPr>
          <w:rFonts w:ascii="Times New Roman" w:hAnsi="Times New Roman"/>
          <w:sz w:val="24"/>
          <w:szCs w:val="24"/>
        </w:rPr>
        <w:t xml:space="preserve"> којим се после члана 2, додаје нови члан </w:t>
      </w:r>
      <w:r>
        <w:rPr>
          <w:rFonts w:ascii="Times New Roman" w:hAnsi="Times New Roman"/>
          <w:sz w:val="24"/>
          <w:szCs w:val="24"/>
        </w:rPr>
        <w:t>3.</w:t>
      </w:r>
      <w:r w:rsidRPr="00F73616">
        <w:rPr>
          <w:rFonts w:ascii="Times New Roman" w:hAnsi="Times New Roman"/>
          <w:sz w:val="24"/>
          <w:szCs w:val="24"/>
        </w:rPr>
        <w:t xml:space="preserve"> и амандман на члан 15. Предлога закона.</w:t>
      </w:r>
    </w:p>
    <w:p w:rsidR="00E16B21" w:rsidRPr="00F73616" w:rsidRDefault="00E16B21" w:rsidP="00AF6890">
      <w:pPr>
        <w:spacing w:after="0"/>
        <w:ind w:firstLine="709"/>
        <w:jc w:val="both"/>
        <w:rPr>
          <w:rFonts w:ascii="Times New Roman" w:hAnsi="Times New Roman"/>
          <w:sz w:val="24"/>
          <w:szCs w:val="24"/>
        </w:rPr>
      </w:pPr>
    </w:p>
    <w:p w:rsidR="00E16B21" w:rsidRPr="00F73616" w:rsidRDefault="00E16B21" w:rsidP="00922F6A">
      <w:pPr>
        <w:spacing w:line="240" w:lineRule="auto"/>
        <w:ind w:firstLine="720"/>
        <w:jc w:val="both"/>
        <w:rPr>
          <w:rFonts w:ascii="Times New Roman" w:hAnsi="Times New Roman"/>
          <w:sz w:val="24"/>
          <w:szCs w:val="24"/>
        </w:rPr>
      </w:pPr>
      <w:r w:rsidRPr="00F73616">
        <w:rPr>
          <w:rFonts w:ascii="Times New Roman" w:hAnsi="Times New Roman"/>
          <w:sz w:val="24"/>
          <w:szCs w:val="24"/>
        </w:rPr>
        <w:t>За известиоца Одбора на седници Народне скупштине одређен је Верољуб Арсић, председник Одбора.</w:t>
      </w:r>
    </w:p>
    <w:p w:rsidR="00E16B21" w:rsidRPr="00F73616" w:rsidRDefault="00E16B21" w:rsidP="00922F6A">
      <w:pPr>
        <w:spacing w:line="240" w:lineRule="auto"/>
        <w:ind w:firstLine="720"/>
        <w:jc w:val="both"/>
        <w:rPr>
          <w:rFonts w:ascii="Times New Roman" w:hAnsi="Times New Roman"/>
          <w:sz w:val="24"/>
          <w:szCs w:val="24"/>
        </w:rPr>
      </w:pPr>
      <w:r w:rsidRPr="00F73616">
        <w:rPr>
          <w:rFonts w:ascii="Times New Roman" w:hAnsi="Times New Roman"/>
          <w:sz w:val="24"/>
          <w:szCs w:val="24"/>
        </w:rPr>
        <w:t xml:space="preserve">                                                                                                        </w:t>
      </w:r>
    </w:p>
    <w:p w:rsidR="00E16B21" w:rsidRPr="004F7969" w:rsidRDefault="00E16B21" w:rsidP="004D7ADF">
      <w:pPr>
        <w:spacing w:after="0" w:line="240" w:lineRule="auto"/>
        <w:jc w:val="both"/>
        <w:rPr>
          <w:rFonts w:ascii="Times New Roman" w:hAnsi="Times New Roman"/>
          <w:sz w:val="24"/>
          <w:szCs w:val="24"/>
          <w:lang w:val="sr-Cyrl-RS"/>
        </w:rPr>
      </w:pPr>
      <w:r w:rsidRPr="00F73616">
        <w:rPr>
          <w:rFonts w:ascii="Times New Roman" w:hAnsi="Times New Roman"/>
          <w:sz w:val="24"/>
          <w:szCs w:val="24"/>
        </w:rPr>
        <w:t xml:space="preserve">                                                                                                       </w:t>
      </w:r>
      <w:r w:rsidRPr="00F73616">
        <w:rPr>
          <w:rFonts w:ascii="Times New Roman" w:hAnsi="Times New Roman"/>
          <w:sz w:val="24"/>
          <w:szCs w:val="24"/>
        </w:rPr>
        <w:tab/>
      </w:r>
      <w:r w:rsidRPr="00F73616">
        <w:rPr>
          <w:rFonts w:ascii="Times New Roman" w:hAnsi="Times New Roman"/>
          <w:sz w:val="24"/>
          <w:szCs w:val="24"/>
        </w:rPr>
        <w:tab/>
        <w:t xml:space="preserve"> ПРЕДСЕДНИК                                                                                                     </w:t>
      </w:r>
      <w:r w:rsidR="004F7969">
        <w:rPr>
          <w:rFonts w:ascii="Times New Roman" w:hAnsi="Times New Roman"/>
          <w:sz w:val="24"/>
          <w:szCs w:val="24"/>
        </w:rPr>
        <w:t xml:space="preserve">           </w:t>
      </w:r>
      <w:r w:rsidR="004F7969">
        <w:rPr>
          <w:rFonts w:ascii="Times New Roman" w:hAnsi="Times New Roman"/>
          <w:sz w:val="24"/>
          <w:szCs w:val="24"/>
        </w:rPr>
        <w:tab/>
      </w:r>
      <w:r w:rsidR="004F7969">
        <w:rPr>
          <w:rFonts w:ascii="Times New Roman" w:hAnsi="Times New Roman"/>
          <w:sz w:val="24"/>
          <w:szCs w:val="24"/>
        </w:rPr>
        <w:tab/>
      </w:r>
      <w:r w:rsidR="004F7969">
        <w:rPr>
          <w:rFonts w:ascii="Times New Roman" w:hAnsi="Times New Roman"/>
          <w:sz w:val="24"/>
          <w:szCs w:val="24"/>
        </w:rPr>
        <w:tab/>
      </w:r>
      <w:r w:rsidR="004F7969">
        <w:rPr>
          <w:rFonts w:ascii="Times New Roman" w:hAnsi="Times New Roman"/>
          <w:sz w:val="24"/>
          <w:szCs w:val="24"/>
        </w:rPr>
        <w:tab/>
      </w:r>
      <w:r w:rsidR="004F7969">
        <w:rPr>
          <w:rFonts w:ascii="Times New Roman" w:hAnsi="Times New Roman"/>
          <w:sz w:val="24"/>
          <w:szCs w:val="24"/>
        </w:rPr>
        <w:tab/>
      </w:r>
      <w:r w:rsidR="004F7969">
        <w:rPr>
          <w:rFonts w:ascii="Times New Roman" w:hAnsi="Times New Roman"/>
          <w:sz w:val="24"/>
          <w:szCs w:val="24"/>
        </w:rPr>
        <w:tab/>
      </w:r>
      <w:r w:rsidR="004F7969">
        <w:rPr>
          <w:rFonts w:ascii="Times New Roman" w:hAnsi="Times New Roman"/>
          <w:sz w:val="24"/>
          <w:szCs w:val="24"/>
        </w:rPr>
        <w:tab/>
      </w:r>
      <w:r w:rsidR="004F7969">
        <w:rPr>
          <w:rFonts w:ascii="Times New Roman" w:hAnsi="Times New Roman"/>
          <w:sz w:val="24"/>
          <w:szCs w:val="24"/>
        </w:rPr>
        <w:tab/>
      </w:r>
      <w:r w:rsidR="004F7969">
        <w:rPr>
          <w:rFonts w:ascii="Times New Roman" w:hAnsi="Times New Roman"/>
          <w:sz w:val="24"/>
          <w:szCs w:val="24"/>
        </w:rPr>
        <w:tab/>
        <w:t xml:space="preserve">      </w:t>
      </w:r>
      <w:r w:rsidR="004F7969">
        <w:rPr>
          <w:rFonts w:ascii="Times New Roman" w:hAnsi="Times New Roman"/>
          <w:sz w:val="24"/>
          <w:szCs w:val="24"/>
          <w:lang w:val="sr-Cyrl-RS"/>
        </w:rPr>
        <w:t xml:space="preserve">   </w:t>
      </w:r>
      <w:bookmarkStart w:id="0" w:name="_GoBack"/>
      <w:bookmarkEnd w:id="0"/>
      <w:r w:rsidRPr="00F73616">
        <w:rPr>
          <w:rFonts w:ascii="Times New Roman" w:hAnsi="Times New Roman"/>
          <w:sz w:val="24"/>
          <w:szCs w:val="24"/>
        </w:rPr>
        <w:t>Верољуб Арсић</w:t>
      </w:r>
      <w:r w:rsidR="004F7969">
        <w:rPr>
          <w:rFonts w:ascii="Times New Roman" w:hAnsi="Times New Roman"/>
          <w:sz w:val="24"/>
          <w:szCs w:val="24"/>
          <w:lang w:val="sr-Cyrl-RS"/>
        </w:rPr>
        <w:t>, с.р.</w:t>
      </w:r>
    </w:p>
    <w:sectPr w:rsidR="00E16B21" w:rsidRPr="004F7969" w:rsidSect="00486C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0FC"/>
    <w:rsid w:val="000068E9"/>
    <w:rsid w:val="00024C57"/>
    <w:rsid w:val="00026DFF"/>
    <w:rsid w:val="000A0768"/>
    <w:rsid w:val="00117293"/>
    <w:rsid w:val="00156652"/>
    <w:rsid w:val="00163C1F"/>
    <w:rsid w:val="001769E2"/>
    <w:rsid w:val="001F4B6B"/>
    <w:rsid w:val="0032363C"/>
    <w:rsid w:val="003B48FB"/>
    <w:rsid w:val="004210FC"/>
    <w:rsid w:val="00486CD5"/>
    <w:rsid w:val="004A6BA2"/>
    <w:rsid w:val="004B747E"/>
    <w:rsid w:val="004C4BEC"/>
    <w:rsid w:val="004D7ADF"/>
    <w:rsid w:val="004F7969"/>
    <w:rsid w:val="00553FCC"/>
    <w:rsid w:val="00575167"/>
    <w:rsid w:val="007121A0"/>
    <w:rsid w:val="007902A0"/>
    <w:rsid w:val="00793EAD"/>
    <w:rsid w:val="007C0B2F"/>
    <w:rsid w:val="007E776B"/>
    <w:rsid w:val="00874D27"/>
    <w:rsid w:val="008A2CB6"/>
    <w:rsid w:val="00922F6A"/>
    <w:rsid w:val="00A91C9A"/>
    <w:rsid w:val="00AF6890"/>
    <w:rsid w:val="00AF7050"/>
    <w:rsid w:val="00BF0365"/>
    <w:rsid w:val="00C65F0A"/>
    <w:rsid w:val="00C75B86"/>
    <w:rsid w:val="00CB4DC1"/>
    <w:rsid w:val="00CD5FEB"/>
    <w:rsid w:val="00D3797E"/>
    <w:rsid w:val="00DA547C"/>
    <w:rsid w:val="00E01756"/>
    <w:rsid w:val="00E16B21"/>
    <w:rsid w:val="00E33C7E"/>
    <w:rsid w:val="00F304A7"/>
    <w:rsid w:val="00F73616"/>
    <w:rsid w:val="00FD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2271">
      <w:marLeft w:val="0"/>
      <w:marRight w:val="0"/>
      <w:marTop w:val="0"/>
      <w:marBottom w:val="0"/>
      <w:divBdr>
        <w:top w:val="none" w:sz="0" w:space="0" w:color="auto"/>
        <w:left w:val="none" w:sz="0" w:space="0" w:color="auto"/>
        <w:bottom w:val="none" w:sz="0" w:space="0" w:color="auto"/>
        <w:right w:val="none" w:sz="0" w:space="0" w:color="auto"/>
      </w:divBdr>
    </w:div>
    <w:div w:id="423452272">
      <w:marLeft w:val="0"/>
      <w:marRight w:val="0"/>
      <w:marTop w:val="0"/>
      <w:marBottom w:val="0"/>
      <w:divBdr>
        <w:top w:val="none" w:sz="0" w:space="0" w:color="auto"/>
        <w:left w:val="none" w:sz="0" w:space="0" w:color="auto"/>
        <w:bottom w:val="none" w:sz="0" w:space="0" w:color="auto"/>
        <w:right w:val="none" w:sz="0" w:space="0" w:color="auto"/>
      </w:divBdr>
    </w:div>
    <w:div w:id="423452273">
      <w:marLeft w:val="0"/>
      <w:marRight w:val="0"/>
      <w:marTop w:val="0"/>
      <w:marBottom w:val="0"/>
      <w:divBdr>
        <w:top w:val="none" w:sz="0" w:space="0" w:color="auto"/>
        <w:left w:val="none" w:sz="0" w:space="0" w:color="auto"/>
        <w:bottom w:val="none" w:sz="0" w:space="0" w:color="auto"/>
        <w:right w:val="none" w:sz="0" w:space="0" w:color="auto"/>
      </w:divBdr>
    </w:div>
    <w:div w:id="423452274">
      <w:marLeft w:val="0"/>
      <w:marRight w:val="0"/>
      <w:marTop w:val="0"/>
      <w:marBottom w:val="0"/>
      <w:divBdr>
        <w:top w:val="none" w:sz="0" w:space="0" w:color="auto"/>
        <w:left w:val="none" w:sz="0" w:space="0" w:color="auto"/>
        <w:bottom w:val="none" w:sz="0" w:space="0" w:color="auto"/>
        <w:right w:val="none" w:sz="0" w:space="0" w:color="auto"/>
      </w:divBdr>
    </w:div>
    <w:div w:id="423452275">
      <w:marLeft w:val="0"/>
      <w:marRight w:val="0"/>
      <w:marTop w:val="0"/>
      <w:marBottom w:val="0"/>
      <w:divBdr>
        <w:top w:val="none" w:sz="0" w:space="0" w:color="auto"/>
        <w:left w:val="none" w:sz="0" w:space="0" w:color="auto"/>
        <w:bottom w:val="none" w:sz="0" w:space="0" w:color="auto"/>
        <w:right w:val="none" w:sz="0" w:space="0" w:color="auto"/>
      </w:divBdr>
    </w:div>
    <w:div w:id="423452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Vucak</dc:creator>
  <cp:keywords/>
  <dc:description/>
  <cp:lastModifiedBy>Danijela Vucak</cp:lastModifiedBy>
  <cp:revision>27</cp:revision>
  <cp:lastPrinted>2015-04-09T06:01:00Z</cp:lastPrinted>
  <dcterms:created xsi:type="dcterms:W3CDTF">2014-12-08T07:57:00Z</dcterms:created>
  <dcterms:modified xsi:type="dcterms:W3CDTF">2015-07-07T12:59:00Z</dcterms:modified>
</cp:coreProperties>
</file>